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186E7D85" w:rsidR="00F87AA2" w:rsidRPr="00ED7FBF" w:rsidRDefault="00F25E04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Kalibutanon</w:t>
      </w:r>
      <w:proofErr w:type="spellEnd"/>
      <w:r>
        <w:rPr>
          <w:b/>
          <w:bCs/>
          <w:szCs w:val="24"/>
        </w:rPr>
        <w:t xml:space="preserve"> o Langitnong Pang Huna-</w:t>
      </w:r>
      <w:proofErr w:type="spellStart"/>
      <w:r>
        <w:rPr>
          <w:b/>
          <w:bCs/>
          <w:szCs w:val="24"/>
        </w:rPr>
        <w:t>huna</w:t>
      </w:r>
      <w:proofErr w:type="spellEnd"/>
      <w:r w:rsidR="00F87AA2" w:rsidRPr="00ED7FBF">
        <w:rPr>
          <w:b/>
          <w:bCs/>
          <w:szCs w:val="24"/>
        </w:rPr>
        <w:t>?</w:t>
      </w:r>
    </w:p>
    <w:p w14:paraId="483AD4A3" w14:textId="65B0A17A" w:rsidR="00F87AA2" w:rsidRPr="00ED7FBF" w:rsidRDefault="00F25E04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Pokus</w:t>
      </w:r>
      <w:r w:rsidR="00F87AA2" w:rsidRPr="00ED7FBF">
        <w:rPr>
          <w:b/>
          <w:bCs/>
          <w:szCs w:val="24"/>
        </w:rPr>
        <w:t xml:space="preserve"> (Colossians 3:1-4)</w:t>
      </w:r>
    </w:p>
    <w:p w14:paraId="0ED4A12E" w14:textId="540A5FD9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25E04">
        <w:rPr>
          <w:szCs w:val="24"/>
        </w:rPr>
        <w:t>Sugod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kamatuoran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nabanhaw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uban</w:t>
      </w:r>
      <w:proofErr w:type="spellEnd"/>
      <w:r w:rsidRPr="00F25E04">
        <w:rPr>
          <w:szCs w:val="24"/>
        </w:rPr>
        <w:t xml:space="preserve"> kang Cristo </w:t>
      </w:r>
      <w:proofErr w:type="spellStart"/>
      <w:r w:rsidRPr="00F25E04">
        <w:rPr>
          <w:szCs w:val="24"/>
        </w:rPr>
        <w:t>pinaagi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bautismo</w:t>
      </w:r>
      <w:proofErr w:type="spellEnd"/>
      <w:r w:rsidRPr="00F25E04">
        <w:rPr>
          <w:szCs w:val="24"/>
        </w:rPr>
        <w:t xml:space="preserve"> (Col. 2:12), </w:t>
      </w:r>
      <w:proofErr w:type="spellStart"/>
      <w:r w:rsidRPr="00F25E04">
        <w:rPr>
          <w:szCs w:val="24"/>
        </w:rPr>
        <w:t>giawhag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</w:t>
      </w:r>
      <w:proofErr w:type="spellEnd"/>
      <w:r w:rsidRPr="00F25E04">
        <w:rPr>
          <w:szCs w:val="24"/>
        </w:rPr>
        <w:t xml:space="preserve"> Pablo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mosunod</w:t>
      </w:r>
      <w:proofErr w:type="spellEnd"/>
      <w:r w:rsidRPr="00F25E04">
        <w:rPr>
          <w:szCs w:val="24"/>
        </w:rPr>
        <w:t xml:space="preserve"> kang Jesus </w:t>
      </w:r>
      <w:proofErr w:type="spellStart"/>
      <w:r w:rsidRPr="00F25E04">
        <w:rPr>
          <w:szCs w:val="24"/>
        </w:rPr>
        <w:t>ngadto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dapit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diin</w:t>
      </w:r>
      <w:proofErr w:type="spellEnd"/>
      <w:r w:rsidRPr="00F25E04">
        <w:rPr>
          <w:szCs w:val="24"/>
        </w:rPr>
        <w:t xml:space="preserve"> Siya </w:t>
      </w:r>
      <w:proofErr w:type="spellStart"/>
      <w:r w:rsidRPr="00F25E04">
        <w:rPr>
          <w:szCs w:val="24"/>
        </w:rPr>
        <w:t>miadto</w:t>
      </w:r>
      <w:proofErr w:type="spellEnd"/>
      <w:r w:rsidRPr="00F25E04">
        <w:rPr>
          <w:szCs w:val="24"/>
        </w:rPr>
        <w:t xml:space="preserve"> human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Iyang </w:t>
      </w:r>
      <w:proofErr w:type="spellStart"/>
      <w:r w:rsidRPr="00F25E04">
        <w:rPr>
          <w:szCs w:val="24"/>
        </w:rPr>
        <w:t>pagkabanhaw</w:t>
      </w:r>
      <w:proofErr w:type="spellEnd"/>
      <w:r w:rsidRPr="00F25E04">
        <w:rPr>
          <w:szCs w:val="24"/>
        </w:rPr>
        <w:t xml:space="preserve">—ang </w:t>
      </w:r>
      <w:proofErr w:type="spellStart"/>
      <w:r w:rsidRPr="00F25E04">
        <w:rPr>
          <w:szCs w:val="24"/>
        </w:rPr>
        <w:t>trono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Dios (Col. 3:1).</w:t>
      </w:r>
    </w:p>
    <w:p w14:paraId="18C561C9" w14:textId="2D0BF77A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Siyempre, </w:t>
      </w:r>
      <w:proofErr w:type="spellStart"/>
      <w:r w:rsidRPr="00F25E04">
        <w:rPr>
          <w:szCs w:val="24"/>
        </w:rPr>
        <w:t>mahimo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lamang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nato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pisikal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paagi</w:t>
      </w:r>
      <w:proofErr w:type="spellEnd"/>
      <w:r w:rsidRPr="00F25E04">
        <w:rPr>
          <w:szCs w:val="24"/>
        </w:rPr>
        <w:t xml:space="preserve"> kung </w:t>
      </w:r>
      <w:proofErr w:type="spellStart"/>
      <w:r w:rsidRPr="00F25E04">
        <w:rPr>
          <w:szCs w:val="24"/>
        </w:rPr>
        <w:t>kuhaon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</w:t>
      </w:r>
      <w:proofErr w:type="spellEnd"/>
      <w:r w:rsidRPr="00F25E04">
        <w:rPr>
          <w:szCs w:val="24"/>
        </w:rPr>
        <w:t xml:space="preserve"> Jesus </w:t>
      </w:r>
      <w:proofErr w:type="spellStart"/>
      <w:r w:rsidRPr="00F25E04">
        <w:rPr>
          <w:szCs w:val="24"/>
        </w:rPr>
        <w:t>didto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Iyang </w:t>
      </w:r>
      <w:proofErr w:type="spellStart"/>
      <w:r w:rsidRPr="00F25E04">
        <w:rPr>
          <w:szCs w:val="24"/>
        </w:rPr>
        <w:t>Ikaduhang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Pagbalik</w:t>
      </w:r>
      <w:proofErr w:type="spellEnd"/>
      <w:r w:rsidRPr="00F25E04">
        <w:rPr>
          <w:szCs w:val="24"/>
        </w:rPr>
        <w:t xml:space="preserve"> (Col. 3:4). </w:t>
      </w:r>
      <w:proofErr w:type="spellStart"/>
      <w:r w:rsidRPr="00F25E04">
        <w:rPr>
          <w:szCs w:val="24"/>
        </w:rPr>
        <w:t>Samtang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naghulat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niana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panahon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kinahanglan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itutok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nato</w:t>
      </w:r>
      <w:proofErr w:type="spellEnd"/>
      <w:r w:rsidRPr="00F25E04">
        <w:rPr>
          <w:szCs w:val="24"/>
        </w:rPr>
        <w:t xml:space="preserve"> ang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panan</w:t>
      </w:r>
      <w:proofErr w:type="spellEnd"/>
      <w:r w:rsidRPr="00F25E04">
        <w:rPr>
          <w:szCs w:val="24"/>
        </w:rPr>
        <w:t xml:space="preserve">-aw—ang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tumong</w:t>
      </w:r>
      <w:proofErr w:type="spellEnd"/>
      <w:r w:rsidRPr="00F25E04">
        <w:rPr>
          <w:szCs w:val="24"/>
        </w:rPr>
        <w:t>—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langitnon</w:t>
      </w:r>
      <w:proofErr w:type="spellEnd"/>
      <w:r w:rsidRPr="00F25E04">
        <w:rPr>
          <w:szCs w:val="24"/>
        </w:rPr>
        <w:t xml:space="preserve"> (Col. 3:2).</w:t>
      </w:r>
    </w:p>
    <w:p w14:paraId="5FC0C930" w14:textId="3F21CF86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Kita “</w:t>
      </w:r>
      <w:proofErr w:type="spellStart"/>
      <w:r w:rsidRPr="00F25E04">
        <w:rPr>
          <w:szCs w:val="24"/>
        </w:rPr>
        <w:t>namatay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</w:t>
      </w:r>
      <w:proofErr w:type="spellEnd"/>
      <w:r w:rsidRPr="00F25E04">
        <w:rPr>
          <w:szCs w:val="24"/>
        </w:rPr>
        <w:t xml:space="preserve">,” ug ang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kinabuhi</w:t>
      </w:r>
      <w:proofErr w:type="spellEnd"/>
      <w:r w:rsidRPr="00F25E04">
        <w:rPr>
          <w:szCs w:val="24"/>
        </w:rPr>
        <w:t xml:space="preserve"> “</w:t>
      </w:r>
      <w:proofErr w:type="spellStart"/>
      <w:r w:rsidRPr="00F25E04">
        <w:rPr>
          <w:szCs w:val="24"/>
        </w:rPr>
        <w:t>gitago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uban</w:t>
      </w:r>
      <w:proofErr w:type="spellEnd"/>
      <w:r w:rsidRPr="00F25E04">
        <w:rPr>
          <w:szCs w:val="24"/>
        </w:rPr>
        <w:t xml:space="preserve"> kang Cristo </w:t>
      </w:r>
      <w:proofErr w:type="spellStart"/>
      <w:r w:rsidRPr="00F25E04">
        <w:rPr>
          <w:szCs w:val="24"/>
        </w:rPr>
        <w:t>diha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Dios” (Col. 3:3). Ang </w:t>
      </w:r>
      <w:proofErr w:type="spellStart"/>
      <w:r w:rsidRPr="00F25E04">
        <w:rPr>
          <w:szCs w:val="24"/>
        </w:rPr>
        <w:t>kinabuhi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gihisgutan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dinhi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mao</w:t>
      </w:r>
      <w:proofErr w:type="spellEnd"/>
      <w:r w:rsidRPr="00F25E04">
        <w:rPr>
          <w:szCs w:val="24"/>
        </w:rPr>
        <w:t xml:space="preserve"> ang bag-</w:t>
      </w:r>
      <w:proofErr w:type="spellStart"/>
      <w:r w:rsidRPr="00F25E04">
        <w:rPr>
          <w:szCs w:val="24"/>
        </w:rPr>
        <w:t>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kinabuhi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madawat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dihang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modawat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kang Cristo.</w:t>
      </w:r>
    </w:p>
    <w:p w14:paraId="6F4B0EF0" w14:textId="0F23171B" w:rsidR="00252E9A" w:rsidRPr="00ED7FBF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Apan kana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kinabuhi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aron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magpadayon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buhi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kinahanglan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atimanon</w:t>
      </w:r>
      <w:proofErr w:type="spellEnd"/>
      <w:r w:rsidRPr="00F25E04">
        <w:rPr>
          <w:szCs w:val="24"/>
        </w:rPr>
        <w:t xml:space="preserve"> ug </w:t>
      </w:r>
      <w:proofErr w:type="spellStart"/>
      <w:r w:rsidRPr="00F25E04">
        <w:rPr>
          <w:szCs w:val="24"/>
        </w:rPr>
        <w:t>palig-onon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matag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adlaw</w:t>
      </w:r>
      <w:proofErr w:type="spellEnd"/>
      <w:r w:rsidRPr="00F25E04">
        <w:rPr>
          <w:szCs w:val="24"/>
        </w:rPr>
        <w:t xml:space="preserve"> (2 Cor. 4:16). Busa </w:t>
      </w:r>
      <w:proofErr w:type="spellStart"/>
      <w:r w:rsidRPr="00F25E04">
        <w:rPr>
          <w:szCs w:val="24"/>
        </w:rPr>
        <w:t>matag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adlaw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kinahanglan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pangitaon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nato</w:t>
      </w:r>
      <w:proofErr w:type="spellEnd"/>
      <w:r w:rsidRPr="00F25E04">
        <w:rPr>
          <w:szCs w:val="24"/>
        </w:rPr>
        <w:t xml:space="preserve"> ang “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itaas</w:t>
      </w:r>
      <w:proofErr w:type="spellEnd"/>
      <w:r w:rsidRPr="00F25E04">
        <w:rPr>
          <w:szCs w:val="24"/>
        </w:rPr>
        <w:t xml:space="preserve">,” ug </w:t>
      </w:r>
      <w:proofErr w:type="spellStart"/>
      <w:r w:rsidRPr="00F25E04">
        <w:rPr>
          <w:szCs w:val="24"/>
        </w:rPr>
        <w:t>itutok</w:t>
      </w:r>
      <w:proofErr w:type="spellEnd"/>
      <w:r w:rsidRPr="00F25E04">
        <w:rPr>
          <w:szCs w:val="24"/>
        </w:rPr>
        <w:t xml:space="preserve"> ang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mata</w:t>
      </w:r>
      <w:proofErr w:type="spellEnd"/>
      <w:r w:rsidRPr="00F25E04">
        <w:rPr>
          <w:szCs w:val="24"/>
        </w:rPr>
        <w:t xml:space="preserve"> kang Jesus (Heb. 12:2</w:t>
      </w:r>
      <w:proofErr w:type="gramStart"/>
      <w:r w:rsidRPr="00F25E04">
        <w:rPr>
          <w:szCs w:val="24"/>
        </w:rPr>
        <w:t>).</w:t>
      </w:r>
      <w:r w:rsidR="00252E9A" w:rsidRPr="00ED7FBF">
        <w:rPr>
          <w:szCs w:val="24"/>
        </w:rPr>
        <w:t>.</w:t>
      </w:r>
      <w:proofErr w:type="gramEnd"/>
    </w:p>
    <w:p w14:paraId="13FC5CE4" w14:textId="18DE5EA2" w:rsidR="00F87AA2" w:rsidRPr="00ED7FBF" w:rsidRDefault="00F25E04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F25E04">
        <w:rPr>
          <w:b/>
          <w:bCs/>
          <w:szCs w:val="24"/>
        </w:rPr>
        <w:t>Pagpatay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sa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mga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Butang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nga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Kalibutanon</w:t>
      </w:r>
      <w:proofErr w:type="spellEnd"/>
      <w:r w:rsidRPr="00F25E04">
        <w:rPr>
          <w:b/>
          <w:bCs/>
          <w:szCs w:val="24"/>
        </w:rPr>
        <w:t xml:space="preserve"> (</w:t>
      </w:r>
      <w:proofErr w:type="spellStart"/>
      <w:r w:rsidRPr="00F25E04">
        <w:rPr>
          <w:b/>
          <w:bCs/>
          <w:szCs w:val="24"/>
        </w:rPr>
        <w:t>Colosas</w:t>
      </w:r>
      <w:proofErr w:type="spellEnd"/>
      <w:r w:rsidRPr="00F25E04">
        <w:rPr>
          <w:b/>
          <w:bCs/>
          <w:szCs w:val="24"/>
        </w:rPr>
        <w:t xml:space="preserve"> 3:5–6</w:t>
      </w:r>
      <w:r w:rsidR="00F87AA2" w:rsidRPr="00ED7FBF">
        <w:rPr>
          <w:b/>
          <w:bCs/>
          <w:szCs w:val="24"/>
        </w:rPr>
        <w:t>)</w:t>
      </w:r>
    </w:p>
    <w:p w14:paraId="096DC155" w14:textId="55B65E7C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Tungod</w:t>
      </w:r>
      <w:proofErr w:type="spellEnd"/>
      <w:r w:rsidRPr="00F25E04">
        <w:rPr>
          <w:szCs w:val="24"/>
        </w:rPr>
        <w:t xml:space="preserve"> kay </w:t>
      </w:r>
      <w:proofErr w:type="spellStart"/>
      <w:r w:rsidRPr="00F25E04">
        <w:rPr>
          <w:szCs w:val="24"/>
        </w:rPr>
        <w:t>nabanhaw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uban</w:t>
      </w:r>
      <w:proofErr w:type="spellEnd"/>
      <w:r w:rsidRPr="00F25E04">
        <w:rPr>
          <w:szCs w:val="24"/>
        </w:rPr>
        <w:t xml:space="preserve"> kang Cristo ug </w:t>
      </w:r>
      <w:proofErr w:type="spellStart"/>
      <w:r w:rsidRPr="00F25E04">
        <w:rPr>
          <w:szCs w:val="24"/>
        </w:rPr>
        <w:t>nagkinabuhi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naghunahuna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langitnon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kinahanglan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patyon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nato</w:t>
      </w:r>
      <w:proofErr w:type="spellEnd"/>
      <w:r w:rsidRPr="00F25E04">
        <w:rPr>
          <w:szCs w:val="24"/>
        </w:rPr>
        <w:t xml:space="preserve"> ang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makababag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pagtuman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tumong</w:t>
      </w:r>
      <w:proofErr w:type="spellEnd"/>
      <w:r w:rsidRPr="00F25E04">
        <w:rPr>
          <w:szCs w:val="24"/>
        </w:rPr>
        <w:t xml:space="preserve">—ang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kalibutanon</w:t>
      </w:r>
      <w:proofErr w:type="spellEnd"/>
      <w:r w:rsidRPr="00F25E04">
        <w:rPr>
          <w:szCs w:val="24"/>
        </w:rPr>
        <w:t>.</w:t>
      </w:r>
    </w:p>
    <w:p w14:paraId="37682481" w14:textId="46E574D9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Aron </w:t>
      </w:r>
      <w:proofErr w:type="spellStart"/>
      <w:r w:rsidRPr="00F25E04">
        <w:rPr>
          <w:szCs w:val="24"/>
        </w:rPr>
        <w:t>walay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maglibog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gipakita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</w:t>
      </w:r>
      <w:proofErr w:type="spellEnd"/>
      <w:r w:rsidRPr="00F25E04">
        <w:rPr>
          <w:szCs w:val="24"/>
        </w:rPr>
        <w:t xml:space="preserve"> Pablo ang </w:t>
      </w:r>
      <w:proofErr w:type="spellStart"/>
      <w:r w:rsidRPr="00F25E04">
        <w:rPr>
          <w:szCs w:val="24"/>
        </w:rPr>
        <w:t>pangunang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pundasyon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kalibutanong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panghunahuna</w:t>
      </w:r>
      <w:proofErr w:type="spellEnd"/>
      <w:r w:rsidRPr="00F25E04">
        <w:rPr>
          <w:szCs w:val="24"/>
        </w:rPr>
        <w:t xml:space="preserve"> (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iyang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ipasabut</w:t>
      </w:r>
      <w:proofErr w:type="spellEnd"/>
      <w:r w:rsidRPr="00F25E04">
        <w:rPr>
          <w:szCs w:val="24"/>
        </w:rPr>
        <w:t xml:space="preserve"> pa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mas </w:t>
      </w:r>
      <w:proofErr w:type="spellStart"/>
      <w:r w:rsidRPr="00F25E04">
        <w:rPr>
          <w:szCs w:val="24"/>
        </w:rPr>
        <w:t>klaro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punto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ulahi</w:t>
      </w:r>
      <w:proofErr w:type="spellEnd"/>
      <w:r w:rsidRPr="00F25E04">
        <w:rPr>
          <w:szCs w:val="24"/>
        </w:rPr>
        <w:t>):“</w:t>
      </w:r>
      <w:proofErr w:type="spellStart"/>
      <w:r w:rsidRPr="00F25E04">
        <w:rPr>
          <w:szCs w:val="24"/>
        </w:rPr>
        <w:t>pakighilawas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kahugawan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pangibog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dautang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tinguha</w:t>
      </w:r>
      <w:proofErr w:type="spellEnd"/>
      <w:r w:rsidRPr="00F25E04">
        <w:rPr>
          <w:szCs w:val="24"/>
        </w:rPr>
        <w:t xml:space="preserve">, ug </w:t>
      </w:r>
      <w:proofErr w:type="spellStart"/>
      <w:r w:rsidRPr="00F25E04">
        <w:rPr>
          <w:szCs w:val="24"/>
        </w:rPr>
        <w:t>kahakog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mao</w:t>
      </w:r>
      <w:proofErr w:type="spellEnd"/>
      <w:r w:rsidRPr="00F25E04">
        <w:rPr>
          <w:szCs w:val="24"/>
        </w:rPr>
        <w:t xml:space="preserve"> ang </w:t>
      </w:r>
      <w:proofErr w:type="spellStart"/>
      <w:r w:rsidRPr="00F25E04">
        <w:rPr>
          <w:szCs w:val="24"/>
        </w:rPr>
        <w:t>pagsimba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dios-dios</w:t>
      </w:r>
      <w:proofErr w:type="spellEnd"/>
      <w:r w:rsidRPr="00F25E04">
        <w:rPr>
          <w:szCs w:val="24"/>
        </w:rPr>
        <w:t>” (Col. 3:5 NIV).</w:t>
      </w:r>
    </w:p>
    <w:p w14:paraId="77EE7422" w14:textId="7CDE40BB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Ang </w:t>
      </w:r>
      <w:proofErr w:type="spellStart"/>
      <w:r w:rsidRPr="00F25E04">
        <w:rPr>
          <w:szCs w:val="24"/>
        </w:rPr>
        <w:t>kinaiya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tawo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wala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kaayo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mausab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sukad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panahon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</w:t>
      </w:r>
      <w:proofErr w:type="spellEnd"/>
      <w:r w:rsidRPr="00F25E04">
        <w:rPr>
          <w:szCs w:val="24"/>
        </w:rPr>
        <w:t xml:space="preserve"> Pablo, </w:t>
      </w:r>
      <w:proofErr w:type="spellStart"/>
      <w:r w:rsidRPr="00F25E04">
        <w:rPr>
          <w:szCs w:val="24"/>
        </w:rPr>
        <w:t>tungod</w:t>
      </w:r>
      <w:proofErr w:type="spellEnd"/>
      <w:r w:rsidRPr="00F25E04">
        <w:rPr>
          <w:szCs w:val="24"/>
        </w:rPr>
        <w:t xml:space="preserve"> kay </w:t>
      </w:r>
      <w:proofErr w:type="spellStart"/>
      <w:r w:rsidRPr="00F25E04">
        <w:rPr>
          <w:szCs w:val="24"/>
        </w:rPr>
        <w:t>hangtod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karon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gilibutan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gihapon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tinguha</w:t>
      </w:r>
      <w:proofErr w:type="spellEnd"/>
      <w:r w:rsidRPr="00F25E04">
        <w:rPr>
          <w:szCs w:val="24"/>
        </w:rPr>
        <w:t xml:space="preserve"> ug </w:t>
      </w:r>
      <w:proofErr w:type="spellStart"/>
      <w:r w:rsidRPr="00F25E04">
        <w:rPr>
          <w:szCs w:val="24"/>
        </w:rPr>
        <w:t>pagbati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mosupak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letra</w:t>
      </w:r>
      <w:proofErr w:type="spellEnd"/>
      <w:r w:rsidRPr="00F25E04">
        <w:rPr>
          <w:szCs w:val="24"/>
        </w:rPr>
        <w:t xml:space="preserve"> ug </w:t>
      </w:r>
      <w:proofErr w:type="spellStart"/>
      <w:r w:rsidRPr="00F25E04">
        <w:rPr>
          <w:szCs w:val="24"/>
        </w:rPr>
        <w:t>espiritu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Napulo</w:t>
      </w:r>
      <w:proofErr w:type="spellEnd"/>
      <w:r w:rsidRPr="00F25E04">
        <w:rPr>
          <w:szCs w:val="24"/>
        </w:rPr>
        <w:t xml:space="preserve"> ka Sugo.</w:t>
      </w:r>
    </w:p>
    <w:p w14:paraId="62A61F62" w14:textId="02288D4B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Ug </w:t>
      </w:r>
      <w:proofErr w:type="spellStart"/>
      <w:r w:rsidRPr="00F25E04">
        <w:rPr>
          <w:szCs w:val="24"/>
        </w:rPr>
        <w:t>ngano</w:t>
      </w:r>
      <w:proofErr w:type="spellEnd"/>
      <w:r w:rsidRPr="00F25E04">
        <w:rPr>
          <w:szCs w:val="24"/>
        </w:rPr>
        <w:t xml:space="preserve"> man </w:t>
      </w:r>
      <w:proofErr w:type="spellStart"/>
      <w:r w:rsidRPr="00F25E04">
        <w:rPr>
          <w:szCs w:val="24"/>
        </w:rPr>
        <w:t>kinahanglan</w:t>
      </w:r>
      <w:proofErr w:type="spellEnd"/>
      <w:r w:rsidRPr="00F25E04">
        <w:rPr>
          <w:szCs w:val="24"/>
        </w:rPr>
        <w:t xml:space="preserve"> “</w:t>
      </w:r>
      <w:proofErr w:type="spellStart"/>
      <w:r w:rsidRPr="00F25E04">
        <w:rPr>
          <w:szCs w:val="24"/>
        </w:rPr>
        <w:t>patyon</w:t>
      </w:r>
      <w:proofErr w:type="spellEnd"/>
      <w:r w:rsidRPr="00F25E04">
        <w:rPr>
          <w:szCs w:val="24"/>
        </w:rPr>
        <w:t>”—</w:t>
      </w:r>
      <w:proofErr w:type="spellStart"/>
      <w:r w:rsidRPr="00F25E04">
        <w:rPr>
          <w:szCs w:val="24"/>
        </w:rPr>
        <w:t>biyaan</w:t>
      </w:r>
      <w:proofErr w:type="spellEnd"/>
      <w:r w:rsidRPr="00F25E04">
        <w:rPr>
          <w:szCs w:val="24"/>
        </w:rPr>
        <w:t xml:space="preserve"> ug </w:t>
      </w:r>
      <w:proofErr w:type="spellStart"/>
      <w:r w:rsidRPr="00F25E04">
        <w:rPr>
          <w:szCs w:val="24"/>
        </w:rPr>
        <w:t>wagtangon</w:t>
      </w:r>
      <w:proofErr w:type="spellEnd"/>
      <w:r w:rsidRPr="00F25E04">
        <w:rPr>
          <w:szCs w:val="24"/>
        </w:rPr>
        <w:t>—</w:t>
      </w:r>
      <w:proofErr w:type="spellStart"/>
      <w:r w:rsidRPr="00F25E04">
        <w:rPr>
          <w:szCs w:val="24"/>
        </w:rPr>
        <w:t>kini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hunahuna</w:t>
      </w:r>
      <w:proofErr w:type="spellEnd"/>
      <w:r w:rsidRPr="00F25E04">
        <w:rPr>
          <w:szCs w:val="24"/>
        </w:rPr>
        <w:t xml:space="preserve"> ug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binuhatan</w:t>
      </w:r>
      <w:proofErr w:type="spellEnd"/>
      <w:r w:rsidRPr="00F25E04">
        <w:rPr>
          <w:szCs w:val="24"/>
        </w:rPr>
        <w:t xml:space="preserve">? </w:t>
      </w:r>
      <w:proofErr w:type="spellStart"/>
      <w:r w:rsidRPr="00F25E04">
        <w:rPr>
          <w:szCs w:val="24"/>
        </w:rPr>
        <w:t>Tungod</w:t>
      </w:r>
      <w:proofErr w:type="spellEnd"/>
      <w:r w:rsidRPr="00F25E04">
        <w:rPr>
          <w:szCs w:val="24"/>
        </w:rPr>
        <w:t xml:space="preserve"> kay </w:t>
      </w:r>
      <w:proofErr w:type="spellStart"/>
      <w:r w:rsidRPr="00F25E04">
        <w:rPr>
          <w:szCs w:val="24"/>
        </w:rPr>
        <w:t>kini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nagdala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“</w:t>
      </w:r>
      <w:proofErr w:type="spellStart"/>
      <w:r w:rsidRPr="00F25E04">
        <w:rPr>
          <w:szCs w:val="24"/>
        </w:rPr>
        <w:t>kapungot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Dios,” ug </w:t>
      </w:r>
      <w:proofErr w:type="spellStart"/>
      <w:r w:rsidRPr="00F25E04">
        <w:rPr>
          <w:szCs w:val="24"/>
        </w:rPr>
        <w:t>busa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dili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angay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langitnong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kinaiya</w:t>
      </w:r>
      <w:proofErr w:type="spellEnd"/>
      <w:r w:rsidRPr="00F25E04">
        <w:rPr>
          <w:szCs w:val="24"/>
        </w:rPr>
        <w:t xml:space="preserve"> (</w:t>
      </w:r>
      <w:proofErr w:type="spellStart"/>
      <w:r w:rsidRPr="00F25E04">
        <w:rPr>
          <w:szCs w:val="24"/>
        </w:rPr>
        <w:t>Colosas</w:t>
      </w:r>
      <w:proofErr w:type="spellEnd"/>
      <w:r w:rsidRPr="00F25E04">
        <w:rPr>
          <w:szCs w:val="24"/>
        </w:rPr>
        <w:t xml:space="preserve"> 3:6).</w:t>
      </w:r>
    </w:p>
    <w:p w14:paraId="26E463DE" w14:textId="1A0ED536" w:rsidR="003A15B8" w:rsidRPr="00ED7FBF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Patya ang </w:t>
      </w:r>
      <w:proofErr w:type="spellStart"/>
      <w:r w:rsidRPr="00F25E04">
        <w:rPr>
          <w:szCs w:val="24"/>
        </w:rPr>
        <w:t>kalibutanon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kinaiya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dili</w:t>
      </w:r>
      <w:proofErr w:type="spellEnd"/>
      <w:r w:rsidRPr="00F25E04">
        <w:rPr>
          <w:szCs w:val="24"/>
        </w:rPr>
        <w:t xml:space="preserve"> pa </w:t>
      </w:r>
      <w:proofErr w:type="spellStart"/>
      <w:r w:rsidRPr="00F25E04">
        <w:rPr>
          <w:szCs w:val="24"/>
        </w:rPr>
        <w:t>ikaw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patyon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kalibutan</w:t>
      </w:r>
      <w:proofErr w:type="spellEnd"/>
      <w:r w:rsidRPr="00F25E04">
        <w:rPr>
          <w:szCs w:val="24"/>
        </w:rPr>
        <w:t>!</w:t>
      </w:r>
      <w:r w:rsidR="003A15B8" w:rsidRPr="00ED7FBF">
        <w:rPr>
          <w:szCs w:val="24"/>
        </w:rPr>
        <w:t>!</w:t>
      </w:r>
    </w:p>
    <w:p w14:paraId="53844AFA" w14:textId="6A71B1F6" w:rsidR="00F87AA2" w:rsidRPr="00ED7FBF" w:rsidRDefault="00AC19F1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C19F1">
        <w:rPr>
          <w:b/>
          <w:bCs/>
          <w:szCs w:val="24"/>
        </w:rPr>
        <w:t>To cloth oneself with the celestial</w:t>
      </w:r>
      <w:r w:rsidR="00F87AA2" w:rsidRPr="00ED7FBF">
        <w:rPr>
          <w:b/>
          <w:bCs/>
          <w:szCs w:val="24"/>
        </w:rPr>
        <w:t xml:space="preserve"> (Colossians 3:7-11)</w:t>
      </w:r>
    </w:p>
    <w:p w14:paraId="246F9917" w14:textId="3B7B63F8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Sa </w:t>
      </w:r>
      <w:proofErr w:type="spellStart"/>
      <w:r w:rsidRPr="00F25E04">
        <w:rPr>
          <w:szCs w:val="24"/>
        </w:rPr>
        <w:t>estilo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panultihon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gidugangan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</w:t>
      </w:r>
      <w:proofErr w:type="spellEnd"/>
      <w:r w:rsidRPr="00F25E04">
        <w:rPr>
          <w:szCs w:val="24"/>
        </w:rPr>
        <w:t xml:space="preserve"> Pablo ang lima ka </w:t>
      </w:r>
      <w:proofErr w:type="spellStart"/>
      <w:r w:rsidRPr="00F25E04">
        <w:rPr>
          <w:szCs w:val="24"/>
        </w:rPr>
        <w:t>pundasyon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kalibutanong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panghunahuna</w:t>
      </w:r>
      <w:proofErr w:type="spellEnd"/>
      <w:r w:rsidRPr="00F25E04">
        <w:rPr>
          <w:szCs w:val="24"/>
        </w:rPr>
        <w:t xml:space="preserve"> ug lima pa ka </w:t>
      </w:r>
      <w:proofErr w:type="spellStart"/>
      <w:r w:rsidRPr="00F25E04">
        <w:rPr>
          <w:szCs w:val="24"/>
        </w:rPr>
        <w:t>kalibutanong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binuhatan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likayan</w:t>
      </w:r>
      <w:proofErr w:type="spellEnd"/>
      <w:r w:rsidRPr="00F25E04">
        <w:rPr>
          <w:szCs w:val="24"/>
        </w:rPr>
        <w:t>:“</w:t>
      </w:r>
      <w:proofErr w:type="spellStart"/>
      <w:r w:rsidRPr="00F25E04">
        <w:rPr>
          <w:szCs w:val="24"/>
        </w:rPr>
        <w:t>kasuko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kapungot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pagdumot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pagpanamastamas</w:t>
      </w:r>
      <w:proofErr w:type="spellEnd"/>
      <w:r w:rsidRPr="00F25E04">
        <w:rPr>
          <w:szCs w:val="24"/>
        </w:rPr>
        <w:t xml:space="preserve">, ug </w:t>
      </w:r>
      <w:proofErr w:type="spellStart"/>
      <w:r w:rsidRPr="00F25E04">
        <w:rPr>
          <w:szCs w:val="24"/>
        </w:rPr>
        <w:t>mahugaw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sinultihan</w:t>
      </w:r>
      <w:proofErr w:type="spellEnd"/>
      <w:r w:rsidRPr="00F25E04">
        <w:rPr>
          <w:szCs w:val="24"/>
        </w:rPr>
        <w:t xml:space="preserve">” (Col. 3:8 NIV), ug </w:t>
      </w:r>
      <w:proofErr w:type="spellStart"/>
      <w:r w:rsidRPr="00F25E04">
        <w:rPr>
          <w:szCs w:val="24"/>
        </w:rPr>
        <w:t>gitapos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niya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ikaunom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buhat</w:t>
      </w:r>
      <w:proofErr w:type="spellEnd"/>
      <w:r w:rsidRPr="00F25E04">
        <w:rPr>
          <w:szCs w:val="24"/>
        </w:rPr>
        <w:t xml:space="preserve">—ang </w:t>
      </w:r>
      <w:proofErr w:type="spellStart"/>
      <w:r w:rsidRPr="00F25E04">
        <w:rPr>
          <w:szCs w:val="24"/>
        </w:rPr>
        <w:t>pinakagrabe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tanan</w:t>
      </w:r>
      <w:proofErr w:type="spellEnd"/>
      <w:r w:rsidRPr="00F25E04">
        <w:rPr>
          <w:szCs w:val="24"/>
        </w:rPr>
        <w:t xml:space="preserve">: “Ayaw </w:t>
      </w:r>
      <w:proofErr w:type="spellStart"/>
      <w:r w:rsidRPr="00F25E04">
        <w:rPr>
          <w:szCs w:val="24"/>
        </w:rPr>
        <w:t>kamo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pagbakakay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usag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usa</w:t>
      </w:r>
      <w:proofErr w:type="spellEnd"/>
      <w:r w:rsidRPr="00F25E04">
        <w:rPr>
          <w:szCs w:val="24"/>
        </w:rPr>
        <w:t>” (Col. 3:9 NIV).</w:t>
      </w:r>
    </w:p>
    <w:p w14:paraId="7D10A40E" w14:textId="6D6879F9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Nagtuo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si</w:t>
      </w:r>
      <w:proofErr w:type="spellEnd"/>
      <w:r w:rsidRPr="00F25E04">
        <w:rPr>
          <w:szCs w:val="24"/>
        </w:rPr>
        <w:t xml:space="preserve"> Pablo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gibiyaan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nato</w:t>
      </w:r>
      <w:proofErr w:type="spellEnd"/>
      <w:r w:rsidRPr="00F25E04">
        <w:rPr>
          <w:szCs w:val="24"/>
        </w:rPr>
        <w:t xml:space="preserve"> ang </w:t>
      </w:r>
      <w:proofErr w:type="spellStart"/>
      <w:r w:rsidRPr="00F25E04">
        <w:rPr>
          <w:szCs w:val="24"/>
        </w:rPr>
        <w:t>daang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pagkatawo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uban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iyang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binuhatan</w:t>
      </w:r>
      <w:proofErr w:type="spellEnd"/>
      <w:r w:rsidRPr="00F25E04">
        <w:rPr>
          <w:szCs w:val="24"/>
        </w:rPr>
        <w:t xml:space="preserve"> (Col. 3:9). Atong </w:t>
      </w:r>
      <w:proofErr w:type="spellStart"/>
      <w:r w:rsidRPr="00F25E04">
        <w:rPr>
          <w:szCs w:val="24"/>
        </w:rPr>
        <w:t>gihubo</w:t>
      </w:r>
      <w:proofErr w:type="spellEnd"/>
      <w:r w:rsidRPr="00F25E04">
        <w:rPr>
          <w:szCs w:val="24"/>
        </w:rPr>
        <w:t xml:space="preserve"> ang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“</w:t>
      </w:r>
      <w:proofErr w:type="spellStart"/>
      <w:r w:rsidRPr="00F25E04">
        <w:rPr>
          <w:szCs w:val="24"/>
        </w:rPr>
        <w:t>hugaw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bisti</w:t>
      </w:r>
      <w:proofErr w:type="spellEnd"/>
      <w:r w:rsidRPr="00F25E04">
        <w:rPr>
          <w:szCs w:val="24"/>
        </w:rPr>
        <w:t xml:space="preserve">”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dihang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gitugotan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nato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si</w:t>
      </w:r>
      <w:proofErr w:type="spellEnd"/>
      <w:r w:rsidRPr="00F25E04">
        <w:rPr>
          <w:szCs w:val="24"/>
        </w:rPr>
        <w:t xml:space="preserve"> Jesus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mokuha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atong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sala (Zacarias 3:4).</w:t>
      </w:r>
    </w:p>
    <w:p w14:paraId="039CEB26" w14:textId="60D359DB" w:rsidR="00F25E04" w:rsidRPr="00F25E04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Human </w:t>
      </w:r>
      <w:proofErr w:type="spellStart"/>
      <w:r w:rsidRPr="00F25E04">
        <w:rPr>
          <w:szCs w:val="24"/>
        </w:rPr>
        <w:t>mahuboan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daang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bisti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kinahanglan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magsul-ob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ug “bag-</w:t>
      </w:r>
      <w:proofErr w:type="spellStart"/>
      <w:r w:rsidRPr="00F25E04">
        <w:rPr>
          <w:szCs w:val="24"/>
        </w:rPr>
        <w:t>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bisti</w:t>
      </w:r>
      <w:proofErr w:type="spellEnd"/>
      <w:r w:rsidRPr="00F25E04">
        <w:rPr>
          <w:szCs w:val="24"/>
        </w:rPr>
        <w:t xml:space="preserve">.” Sa </w:t>
      </w:r>
      <w:proofErr w:type="spellStart"/>
      <w:r w:rsidRPr="00F25E04">
        <w:rPr>
          <w:szCs w:val="24"/>
        </w:rPr>
        <w:t>dihang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magsul-ob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niini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bag-</w:t>
      </w:r>
      <w:proofErr w:type="spellStart"/>
      <w:r w:rsidRPr="00F25E04">
        <w:rPr>
          <w:szCs w:val="24"/>
        </w:rPr>
        <w:t>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kinaiya</w:t>
      </w:r>
      <w:proofErr w:type="spellEnd"/>
      <w:r w:rsidRPr="00F25E04">
        <w:rPr>
          <w:szCs w:val="24"/>
        </w:rPr>
        <w:t xml:space="preserve">, </w:t>
      </w:r>
      <w:proofErr w:type="spellStart"/>
      <w:r w:rsidRPr="00F25E04">
        <w:rPr>
          <w:szCs w:val="24"/>
        </w:rPr>
        <w:t>padayon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nabag</w:t>
      </w:r>
      <w:proofErr w:type="spellEnd"/>
      <w:r w:rsidRPr="00F25E04">
        <w:rPr>
          <w:szCs w:val="24"/>
        </w:rPr>
        <w:t xml:space="preserve">-o ug </w:t>
      </w:r>
      <w:proofErr w:type="spellStart"/>
      <w:r w:rsidRPr="00F25E04">
        <w:rPr>
          <w:szCs w:val="24"/>
        </w:rPr>
        <w:t>nagtubo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pagkabalaan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adlaw-adlaw</w:t>
      </w:r>
      <w:proofErr w:type="spellEnd"/>
      <w:r w:rsidRPr="00F25E04">
        <w:rPr>
          <w:szCs w:val="24"/>
        </w:rPr>
        <w:t xml:space="preserve"> (Col. 3:10).</w:t>
      </w:r>
    </w:p>
    <w:p w14:paraId="0E535328" w14:textId="272B1CF2" w:rsidR="00CD5E0A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Samtang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nabag</w:t>
      </w:r>
      <w:proofErr w:type="spellEnd"/>
      <w:r w:rsidRPr="00F25E04">
        <w:rPr>
          <w:szCs w:val="24"/>
        </w:rPr>
        <w:t xml:space="preserve">-o </w:t>
      </w:r>
      <w:proofErr w:type="spellStart"/>
      <w:r w:rsidRPr="00F25E04">
        <w:rPr>
          <w:szCs w:val="24"/>
        </w:rPr>
        <w:t>kita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pinaagi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buhat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Espiritu Santo ug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pagtuon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Pulong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Dios, ang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babag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nagbulag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kanato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usag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mawagtang</w:t>
      </w:r>
      <w:proofErr w:type="spellEnd"/>
      <w:r w:rsidRPr="00F25E04">
        <w:rPr>
          <w:szCs w:val="24"/>
        </w:rPr>
        <w:t xml:space="preserve"> (Col. 3:11).</w:t>
      </w:r>
      <w:r w:rsidR="00CD5E0A" w:rsidRPr="00ED7FBF">
        <w:rPr>
          <w:szCs w:val="24"/>
        </w:rPr>
        <w:t>).</w:t>
      </w:r>
    </w:p>
    <w:p w14:paraId="0F0C09A7" w14:textId="1730EA79" w:rsidR="00ED7FBF" w:rsidRDefault="00ED7FBF">
      <w:pPr>
        <w:rPr>
          <w:szCs w:val="24"/>
        </w:rPr>
      </w:pPr>
      <w:r>
        <w:rPr>
          <w:szCs w:val="24"/>
        </w:rPr>
        <w:br w:type="page"/>
      </w:r>
    </w:p>
    <w:p w14:paraId="153D42D9" w14:textId="3CECC8C6" w:rsidR="00F87AA2" w:rsidRPr="00ED7FBF" w:rsidRDefault="00F25E04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25E04">
        <w:rPr>
          <w:b/>
          <w:bCs/>
          <w:szCs w:val="24"/>
        </w:rPr>
        <w:lastRenderedPageBreak/>
        <w:t xml:space="preserve">Mga </w:t>
      </w:r>
      <w:proofErr w:type="spellStart"/>
      <w:r w:rsidRPr="00F25E04">
        <w:rPr>
          <w:b/>
          <w:bCs/>
          <w:szCs w:val="24"/>
        </w:rPr>
        <w:t>Kinaiya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sa</w:t>
      </w:r>
      <w:proofErr w:type="spellEnd"/>
      <w:r w:rsidRPr="00F25E04">
        <w:rPr>
          <w:b/>
          <w:bCs/>
          <w:szCs w:val="24"/>
        </w:rPr>
        <w:t xml:space="preserve"> Bag-</w:t>
      </w:r>
      <w:proofErr w:type="spellStart"/>
      <w:r w:rsidRPr="00F25E04">
        <w:rPr>
          <w:b/>
          <w:bCs/>
          <w:szCs w:val="24"/>
        </w:rPr>
        <w:t>ong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Kinabuhi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Diha</w:t>
      </w:r>
      <w:proofErr w:type="spellEnd"/>
      <w:r w:rsidRPr="00F25E04">
        <w:rPr>
          <w:b/>
          <w:bCs/>
          <w:szCs w:val="24"/>
        </w:rPr>
        <w:t xml:space="preserve"> Kang Cristo</w:t>
      </w:r>
      <w:r w:rsidR="00F87AA2" w:rsidRPr="00ED7FBF">
        <w:rPr>
          <w:b/>
          <w:bCs/>
          <w:szCs w:val="24"/>
        </w:rPr>
        <w:t>:</w:t>
      </w:r>
    </w:p>
    <w:p w14:paraId="6A3A3321" w14:textId="5B93F26C" w:rsidR="00F87AA2" w:rsidRPr="00ED7FBF" w:rsidRDefault="00F25E04" w:rsidP="00B9022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F25E04">
        <w:rPr>
          <w:b/>
          <w:bCs/>
          <w:szCs w:val="24"/>
        </w:rPr>
        <w:t xml:space="preserve">Ang </w:t>
      </w:r>
      <w:proofErr w:type="spellStart"/>
      <w:r w:rsidRPr="00F25E04">
        <w:rPr>
          <w:b/>
          <w:bCs/>
          <w:szCs w:val="24"/>
        </w:rPr>
        <w:t>Bugkos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sa</w:t>
      </w:r>
      <w:proofErr w:type="spellEnd"/>
      <w:r w:rsidRPr="00F25E04">
        <w:rPr>
          <w:b/>
          <w:bCs/>
          <w:szCs w:val="24"/>
        </w:rPr>
        <w:t xml:space="preserve"> </w:t>
      </w:r>
      <w:proofErr w:type="spellStart"/>
      <w:r w:rsidRPr="00F25E04">
        <w:rPr>
          <w:b/>
          <w:bCs/>
          <w:szCs w:val="24"/>
        </w:rPr>
        <w:t>Kahingpitan</w:t>
      </w:r>
      <w:proofErr w:type="spellEnd"/>
      <w:r w:rsidRPr="00F25E04">
        <w:rPr>
          <w:b/>
          <w:bCs/>
          <w:szCs w:val="24"/>
        </w:rPr>
        <w:t xml:space="preserve"> (</w:t>
      </w:r>
      <w:proofErr w:type="spellStart"/>
      <w:r w:rsidRPr="00F25E04">
        <w:rPr>
          <w:b/>
          <w:bCs/>
          <w:szCs w:val="24"/>
        </w:rPr>
        <w:t>Colosas</w:t>
      </w:r>
      <w:proofErr w:type="spellEnd"/>
      <w:r w:rsidRPr="00F25E04">
        <w:rPr>
          <w:b/>
          <w:bCs/>
          <w:szCs w:val="24"/>
        </w:rPr>
        <w:t xml:space="preserve"> 3:12–14</w:t>
      </w:r>
      <w:r w:rsidR="00F87AA2" w:rsidRPr="00ED7FBF">
        <w:rPr>
          <w:b/>
          <w:bCs/>
          <w:szCs w:val="24"/>
        </w:rPr>
        <w:t>)</w:t>
      </w:r>
    </w:p>
    <w:p w14:paraId="56C8BE9F" w14:textId="576A0F7D" w:rsidR="00F25E04" w:rsidRPr="00C52123" w:rsidRDefault="00F25E04" w:rsidP="00C52123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Kita </w:t>
      </w:r>
      <w:proofErr w:type="spellStart"/>
      <w:r w:rsidRPr="00F25E04">
        <w:rPr>
          <w:szCs w:val="24"/>
        </w:rPr>
        <w:t>mao</w:t>
      </w:r>
      <w:proofErr w:type="spellEnd"/>
      <w:r w:rsidRPr="00F25E04">
        <w:rPr>
          <w:szCs w:val="24"/>
        </w:rPr>
        <w:t xml:space="preserve"> ang “</w:t>
      </w:r>
      <w:proofErr w:type="spellStart"/>
      <w:r w:rsidRPr="00F25E04">
        <w:rPr>
          <w:szCs w:val="24"/>
        </w:rPr>
        <w:t>piniling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katawhan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Dios, </w:t>
      </w:r>
      <w:proofErr w:type="spellStart"/>
      <w:r w:rsidRPr="00F25E04">
        <w:rPr>
          <w:szCs w:val="24"/>
        </w:rPr>
        <w:t>balaan</w:t>
      </w:r>
      <w:proofErr w:type="spellEnd"/>
      <w:r w:rsidRPr="00F25E04">
        <w:rPr>
          <w:szCs w:val="24"/>
        </w:rPr>
        <w:t xml:space="preserve"> ug </w:t>
      </w:r>
      <w:proofErr w:type="spellStart"/>
      <w:r w:rsidRPr="00F25E04">
        <w:rPr>
          <w:szCs w:val="24"/>
        </w:rPr>
        <w:t>hinigugma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pag-ayo</w:t>
      </w:r>
      <w:proofErr w:type="spellEnd"/>
      <w:r w:rsidRPr="00F25E04">
        <w:rPr>
          <w:szCs w:val="24"/>
        </w:rPr>
        <w:t>” (Col. 3:12 NIV). Si Pedro nag-</w:t>
      </w:r>
      <w:proofErr w:type="spellStart"/>
      <w:r w:rsidRPr="00F25E04">
        <w:rPr>
          <w:szCs w:val="24"/>
        </w:rPr>
        <w:t>ingon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kini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naghatag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kanato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dakong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panalangin</w:t>
      </w:r>
      <w:proofErr w:type="spellEnd"/>
      <w:r w:rsidRPr="00F25E04">
        <w:rPr>
          <w:szCs w:val="24"/>
        </w:rPr>
        <w:t xml:space="preserve"> ug </w:t>
      </w:r>
      <w:proofErr w:type="spellStart"/>
      <w:r w:rsidRPr="00F25E04">
        <w:rPr>
          <w:szCs w:val="24"/>
        </w:rPr>
        <w:t>dako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usab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nga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responsibilidad</w:t>
      </w:r>
      <w:proofErr w:type="spellEnd"/>
      <w:r w:rsidRPr="00F25E04">
        <w:rPr>
          <w:szCs w:val="24"/>
        </w:rPr>
        <w:t xml:space="preserve"> (1 Pedro 2:9).</w:t>
      </w:r>
    </w:p>
    <w:p w14:paraId="0E7A7EDF" w14:textId="0325B053" w:rsidR="00353D09" w:rsidRPr="00ED7FBF" w:rsidRDefault="00F25E04" w:rsidP="00F25E04">
      <w:pPr>
        <w:pStyle w:val="Prrafodelista"/>
        <w:numPr>
          <w:ilvl w:val="2"/>
          <w:numId w:val="1"/>
        </w:numPr>
        <w:rPr>
          <w:szCs w:val="24"/>
        </w:rPr>
      </w:pPr>
      <w:r w:rsidRPr="00F25E04">
        <w:rPr>
          <w:szCs w:val="24"/>
        </w:rPr>
        <w:t xml:space="preserve"> Apan </w:t>
      </w:r>
      <w:proofErr w:type="spellStart"/>
      <w:r w:rsidRPr="00F25E04">
        <w:rPr>
          <w:szCs w:val="24"/>
        </w:rPr>
        <w:t>unsa</w:t>
      </w:r>
      <w:proofErr w:type="spellEnd"/>
      <w:r w:rsidRPr="00F25E04">
        <w:rPr>
          <w:szCs w:val="24"/>
        </w:rPr>
        <w:t xml:space="preserve"> man ang </w:t>
      </w:r>
      <w:proofErr w:type="spellStart"/>
      <w:r w:rsidRPr="00F25E04">
        <w:rPr>
          <w:szCs w:val="24"/>
        </w:rPr>
        <w:t>kinaiya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mga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pinili</w:t>
      </w:r>
      <w:proofErr w:type="spellEnd"/>
      <w:r w:rsidRPr="00F25E04">
        <w:rPr>
          <w:szCs w:val="24"/>
        </w:rPr>
        <w:t xml:space="preserve"> </w:t>
      </w:r>
      <w:proofErr w:type="spellStart"/>
      <w:r w:rsidRPr="00F25E04">
        <w:rPr>
          <w:szCs w:val="24"/>
        </w:rPr>
        <w:t>sa</w:t>
      </w:r>
      <w:proofErr w:type="spellEnd"/>
      <w:r w:rsidRPr="00F25E04">
        <w:rPr>
          <w:szCs w:val="24"/>
        </w:rPr>
        <w:t xml:space="preserve"> Dios? (Col. 3:12–13).</w:t>
      </w:r>
      <w:r w:rsidR="00353D09" w:rsidRPr="00ED7FBF">
        <w:rPr>
          <w:szCs w:val="24"/>
        </w:rPr>
        <w:t>)?</w:t>
      </w:r>
    </w:p>
    <w:p w14:paraId="4CD0B1F0" w14:textId="0D47B3A0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r w:rsidRPr="00C52123">
        <w:rPr>
          <w:szCs w:val="24"/>
        </w:rPr>
        <w:t xml:space="preserve">Malumo ug </w:t>
      </w:r>
      <w:proofErr w:type="spellStart"/>
      <w:r w:rsidRPr="00C52123">
        <w:rPr>
          <w:szCs w:val="24"/>
        </w:rPr>
        <w:t>puno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kaluoy</w:t>
      </w:r>
      <w:proofErr w:type="spellEnd"/>
      <w:r w:rsidRPr="00C52123">
        <w:rPr>
          <w:szCs w:val="24"/>
        </w:rPr>
        <w:t xml:space="preserve"> (tender mercy)</w:t>
      </w:r>
    </w:p>
    <w:p w14:paraId="7D4718EE" w14:textId="4DF69896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Mapinanggaon</w:t>
      </w:r>
      <w:proofErr w:type="spellEnd"/>
      <w:r w:rsidRPr="00C52123">
        <w:rPr>
          <w:szCs w:val="24"/>
        </w:rPr>
        <w:t xml:space="preserve"> ug </w:t>
      </w:r>
      <w:proofErr w:type="spellStart"/>
      <w:r w:rsidRPr="00C52123">
        <w:rPr>
          <w:szCs w:val="24"/>
        </w:rPr>
        <w:t>mapuanguron</w:t>
      </w:r>
      <w:proofErr w:type="spellEnd"/>
      <w:r w:rsidRPr="00C52123">
        <w:rPr>
          <w:szCs w:val="24"/>
        </w:rPr>
        <w:t xml:space="preserve"> (kindness)</w:t>
      </w:r>
    </w:p>
    <w:p w14:paraId="2B944D03" w14:textId="611CF77B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Mapainubsanon</w:t>
      </w:r>
      <w:proofErr w:type="spellEnd"/>
      <w:r w:rsidRPr="00C52123">
        <w:rPr>
          <w:szCs w:val="24"/>
        </w:rPr>
        <w:t xml:space="preserve"> (humility)</w:t>
      </w:r>
    </w:p>
    <w:p w14:paraId="735B2AF4" w14:textId="2A50F232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r w:rsidRPr="00C52123">
        <w:rPr>
          <w:szCs w:val="24"/>
        </w:rPr>
        <w:t xml:space="preserve">Malumo ug </w:t>
      </w:r>
      <w:proofErr w:type="spellStart"/>
      <w:r w:rsidRPr="00C52123">
        <w:rPr>
          <w:szCs w:val="24"/>
        </w:rPr>
        <w:t>dili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mapahitas</w:t>
      </w:r>
      <w:proofErr w:type="spellEnd"/>
      <w:r w:rsidRPr="00C52123">
        <w:rPr>
          <w:szCs w:val="24"/>
        </w:rPr>
        <w:t>-on (meekness)</w:t>
      </w:r>
    </w:p>
    <w:p w14:paraId="0B8BBBB2" w14:textId="60925F24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Mapailubon</w:t>
      </w:r>
      <w:proofErr w:type="spellEnd"/>
      <w:r w:rsidRPr="00C52123">
        <w:rPr>
          <w:szCs w:val="24"/>
        </w:rPr>
        <w:t xml:space="preserve"> (long-suffering)</w:t>
      </w:r>
    </w:p>
    <w:p w14:paraId="0AAC4241" w14:textId="56957E2E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Magpasensiya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</w:t>
      </w:r>
      <w:proofErr w:type="spellEnd"/>
      <w:r w:rsidRPr="00C52123">
        <w:rPr>
          <w:szCs w:val="24"/>
        </w:rPr>
        <w:t xml:space="preserve"> (forbearing one another)</w:t>
      </w:r>
    </w:p>
    <w:p w14:paraId="56F85923" w14:textId="7790A153" w:rsidR="00353D09" w:rsidRPr="00ED7FBF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Magpasayloay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</w:t>
      </w:r>
      <w:proofErr w:type="spellEnd"/>
      <w:r w:rsidRPr="00C52123">
        <w:rPr>
          <w:szCs w:val="24"/>
        </w:rPr>
        <w:t xml:space="preserve"> (forgiving one another)</w:t>
      </w:r>
    </w:p>
    <w:p w14:paraId="310560C2" w14:textId="47EE6228" w:rsidR="00353D09" w:rsidRPr="00ED7FBF" w:rsidRDefault="00C52123" w:rsidP="00D01B5A">
      <w:pPr>
        <w:pStyle w:val="Prrafodelista"/>
        <w:numPr>
          <w:ilvl w:val="2"/>
          <w:numId w:val="1"/>
        </w:numPr>
        <w:rPr>
          <w:szCs w:val="24"/>
        </w:rPr>
      </w:pPr>
      <w:r w:rsidRPr="00C52123">
        <w:rPr>
          <w:szCs w:val="24"/>
        </w:rPr>
        <w:t xml:space="preserve">Ug </w:t>
      </w:r>
      <w:proofErr w:type="spellStart"/>
      <w:r w:rsidRPr="00C52123">
        <w:rPr>
          <w:szCs w:val="24"/>
        </w:rPr>
        <w:t>kining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tanan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anaa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sulod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bugkos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kahingpitan</w:t>
      </w:r>
      <w:proofErr w:type="spellEnd"/>
      <w:r w:rsidRPr="00C52123">
        <w:rPr>
          <w:szCs w:val="24"/>
        </w:rPr>
        <w:t xml:space="preserve">: ang </w:t>
      </w:r>
      <w:proofErr w:type="spellStart"/>
      <w:r w:rsidRPr="00C52123">
        <w:rPr>
          <w:szCs w:val="24"/>
        </w:rPr>
        <w:t>gugma</w:t>
      </w:r>
      <w:proofErr w:type="spellEnd"/>
      <w:r w:rsidRPr="00C52123">
        <w:rPr>
          <w:szCs w:val="24"/>
        </w:rPr>
        <w:t xml:space="preserve"> (Col. 3:14). Ug </w:t>
      </w:r>
      <w:proofErr w:type="spellStart"/>
      <w:r w:rsidRPr="00C52123">
        <w:rPr>
          <w:szCs w:val="24"/>
        </w:rPr>
        <w:t>mao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kini</w:t>
      </w:r>
      <w:proofErr w:type="spellEnd"/>
      <w:r w:rsidRPr="00C52123">
        <w:rPr>
          <w:szCs w:val="24"/>
        </w:rPr>
        <w:t xml:space="preserve"> ang </w:t>
      </w:r>
      <w:proofErr w:type="spellStart"/>
      <w:r w:rsidRPr="00C52123">
        <w:rPr>
          <w:szCs w:val="24"/>
        </w:rPr>
        <w:t>atong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mga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kaayohan</w:t>
      </w:r>
      <w:proofErr w:type="spellEnd"/>
      <w:r w:rsidRPr="00C52123">
        <w:rPr>
          <w:szCs w:val="24"/>
        </w:rPr>
        <w:t xml:space="preserve"> ug </w:t>
      </w:r>
      <w:proofErr w:type="spellStart"/>
      <w:r w:rsidRPr="00C52123">
        <w:rPr>
          <w:szCs w:val="24"/>
        </w:rPr>
        <w:t>responsibilidad</w:t>
      </w:r>
      <w:proofErr w:type="spellEnd"/>
      <w:r w:rsidR="00353D09" w:rsidRPr="00ED7FBF">
        <w:rPr>
          <w:szCs w:val="24"/>
        </w:rPr>
        <w:t>:</w:t>
      </w:r>
    </w:p>
    <w:p w14:paraId="062B1069" w14:textId="19492A93" w:rsidR="00353D09" w:rsidRPr="00C52123" w:rsidRDefault="00C52123" w:rsidP="00C52123">
      <w:pPr>
        <w:pStyle w:val="Prrafodelista"/>
        <w:numPr>
          <w:ilvl w:val="3"/>
          <w:numId w:val="1"/>
        </w:numPr>
        <w:rPr>
          <w:i/>
          <w:iCs/>
          <w:szCs w:val="24"/>
          <w:u w:val="single"/>
        </w:rPr>
      </w:pPr>
      <w:proofErr w:type="spellStart"/>
      <w:r w:rsidRPr="00C52123">
        <w:rPr>
          <w:i/>
          <w:iCs/>
          <w:szCs w:val="24"/>
          <w:u w:val="single"/>
        </w:rPr>
        <w:t>KAAYOHAN</w:t>
      </w:r>
      <w:proofErr w:type="spellEnd"/>
      <w:r w:rsidRPr="00C52123">
        <w:rPr>
          <w:i/>
          <w:iCs/>
          <w:szCs w:val="24"/>
          <w:u w:val="single"/>
        </w:rPr>
        <w:t xml:space="preserve"> (Benefit</w:t>
      </w:r>
      <w:r w:rsidRPr="00C52123">
        <w:rPr>
          <w:i/>
          <w:iCs/>
          <w:szCs w:val="24"/>
        </w:rPr>
        <w:t xml:space="preserve">): Kung </w:t>
      </w:r>
      <w:proofErr w:type="spellStart"/>
      <w:r w:rsidRPr="00C52123">
        <w:rPr>
          <w:i/>
          <w:iCs/>
          <w:szCs w:val="24"/>
        </w:rPr>
        <w:t>magkinabuhi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kita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sa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ingon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niini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nga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paagi</w:t>
      </w:r>
      <w:proofErr w:type="spellEnd"/>
      <w:r w:rsidRPr="00C52123">
        <w:rPr>
          <w:i/>
          <w:iCs/>
          <w:szCs w:val="24"/>
        </w:rPr>
        <w:t xml:space="preserve">, </w:t>
      </w:r>
      <w:proofErr w:type="spellStart"/>
      <w:r w:rsidRPr="00C52123">
        <w:rPr>
          <w:i/>
          <w:iCs/>
          <w:szCs w:val="24"/>
        </w:rPr>
        <w:t>mahimo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kitang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panalangin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sa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uban</w:t>
      </w:r>
      <w:proofErr w:type="spellEnd"/>
      <w:r w:rsidRPr="00C52123">
        <w:rPr>
          <w:i/>
          <w:iCs/>
          <w:szCs w:val="24"/>
        </w:rPr>
        <w:t xml:space="preserve"> ug </w:t>
      </w:r>
      <w:proofErr w:type="spellStart"/>
      <w:r w:rsidRPr="00C52123">
        <w:rPr>
          <w:i/>
          <w:iCs/>
          <w:szCs w:val="24"/>
        </w:rPr>
        <w:t>sa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atong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kaugalingon</w:t>
      </w:r>
      <w:proofErr w:type="spellEnd"/>
      <w:r w:rsidR="00353D09" w:rsidRPr="00C52123">
        <w:rPr>
          <w:szCs w:val="24"/>
        </w:rPr>
        <w:t>.</w:t>
      </w:r>
    </w:p>
    <w:p w14:paraId="71FF12E5" w14:textId="54942E62" w:rsidR="00353D09" w:rsidRPr="00C52123" w:rsidRDefault="00C52123" w:rsidP="00C52123">
      <w:pPr>
        <w:pStyle w:val="Prrafodelista"/>
        <w:numPr>
          <w:ilvl w:val="3"/>
          <w:numId w:val="1"/>
        </w:numPr>
        <w:rPr>
          <w:i/>
          <w:iCs/>
          <w:szCs w:val="24"/>
          <w:u w:val="single"/>
        </w:rPr>
      </w:pPr>
      <w:proofErr w:type="spellStart"/>
      <w:r w:rsidRPr="00C52123">
        <w:rPr>
          <w:i/>
          <w:iCs/>
          <w:szCs w:val="24"/>
          <w:u w:val="single"/>
        </w:rPr>
        <w:t>RESPONSIBILIDAD</w:t>
      </w:r>
      <w:proofErr w:type="spellEnd"/>
      <w:r w:rsidRPr="00C52123">
        <w:rPr>
          <w:i/>
          <w:iCs/>
          <w:szCs w:val="24"/>
          <w:u w:val="single"/>
        </w:rPr>
        <w:t xml:space="preserve"> (Responsibility):</w:t>
      </w:r>
      <w:r>
        <w:rPr>
          <w:i/>
          <w:iCs/>
          <w:szCs w:val="24"/>
          <w:u w:val="single"/>
        </w:rPr>
        <w:t xml:space="preserve"> </w:t>
      </w:r>
      <w:proofErr w:type="spellStart"/>
      <w:r w:rsidRPr="00C52123">
        <w:rPr>
          <w:i/>
          <w:iCs/>
          <w:szCs w:val="24"/>
        </w:rPr>
        <w:t>Hinaut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nga</w:t>
      </w:r>
      <w:proofErr w:type="spellEnd"/>
      <w:r w:rsidRPr="00C52123">
        <w:rPr>
          <w:i/>
          <w:iCs/>
          <w:szCs w:val="24"/>
        </w:rPr>
        <w:t xml:space="preserve"> ang </w:t>
      </w:r>
      <w:proofErr w:type="spellStart"/>
      <w:r w:rsidRPr="00C52123">
        <w:rPr>
          <w:i/>
          <w:iCs/>
          <w:szCs w:val="24"/>
        </w:rPr>
        <w:t>atong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batasan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makahatag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himaya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sa</w:t>
      </w:r>
      <w:proofErr w:type="spellEnd"/>
      <w:r w:rsidRPr="00C52123">
        <w:rPr>
          <w:i/>
          <w:iCs/>
          <w:szCs w:val="24"/>
        </w:rPr>
        <w:t xml:space="preserve"> Dios, ug </w:t>
      </w:r>
      <w:proofErr w:type="spellStart"/>
      <w:r w:rsidRPr="00C52123">
        <w:rPr>
          <w:i/>
          <w:iCs/>
          <w:szCs w:val="24"/>
        </w:rPr>
        <w:t>pinaagi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niini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maengganyo</w:t>
      </w:r>
      <w:proofErr w:type="spellEnd"/>
      <w:r w:rsidRPr="00C52123">
        <w:rPr>
          <w:i/>
          <w:iCs/>
          <w:szCs w:val="24"/>
        </w:rPr>
        <w:t xml:space="preserve"> ang </w:t>
      </w:r>
      <w:proofErr w:type="spellStart"/>
      <w:r w:rsidRPr="00C52123">
        <w:rPr>
          <w:i/>
          <w:iCs/>
          <w:szCs w:val="24"/>
        </w:rPr>
        <w:t>uban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nga</w:t>
      </w:r>
      <w:proofErr w:type="spellEnd"/>
      <w:r w:rsidRPr="00C52123">
        <w:rPr>
          <w:i/>
          <w:iCs/>
          <w:szCs w:val="24"/>
        </w:rPr>
        <w:t xml:space="preserve"> </w:t>
      </w:r>
      <w:proofErr w:type="spellStart"/>
      <w:r w:rsidRPr="00C52123">
        <w:rPr>
          <w:i/>
          <w:iCs/>
          <w:szCs w:val="24"/>
        </w:rPr>
        <w:t>motoo</w:t>
      </w:r>
      <w:proofErr w:type="spellEnd"/>
      <w:r w:rsidRPr="00C52123">
        <w:rPr>
          <w:i/>
          <w:iCs/>
          <w:szCs w:val="24"/>
        </w:rPr>
        <w:t xml:space="preserve"> ug </w:t>
      </w:r>
      <w:proofErr w:type="spellStart"/>
      <w:r w:rsidRPr="00C52123">
        <w:rPr>
          <w:i/>
          <w:iCs/>
          <w:szCs w:val="24"/>
        </w:rPr>
        <w:t>mosunod</w:t>
      </w:r>
      <w:proofErr w:type="spellEnd"/>
      <w:r w:rsidRPr="00C52123">
        <w:rPr>
          <w:i/>
          <w:iCs/>
          <w:szCs w:val="24"/>
        </w:rPr>
        <w:t xml:space="preserve"> kang Jesus</w:t>
      </w:r>
    </w:p>
    <w:p w14:paraId="74D38CDB" w14:textId="635950D3" w:rsidR="00395C43" w:rsidRPr="00ED7FBF" w:rsidRDefault="00C52123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52123">
        <w:rPr>
          <w:b/>
          <w:bCs/>
          <w:szCs w:val="24"/>
        </w:rPr>
        <w:t xml:space="preserve">Ang Langitnong </w:t>
      </w:r>
      <w:proofErr w:type="spellStart"/>
      <w:r w:rsidRPr="00C52123">
        <w:rPr>
          <w:b/>
          <w:bCs/>
          <w:szCs w:val="24"/>
        </w:rPr>
        <w:t>Pagkaon</w:t>
      </w:r>
      <w:proofErr w:type="spellEnd"/>
      <w:r w:rsidRPr="00C52123">
        <w:rPr>
          <w:b/>
          <w:bCs/>
          <w:szCs w:val="24"/>
        </w:rPr>
        <w:t xml:space="preserve"> (</w:t>
      </w:r>
      <w:proofErr w:type="spellStart"/>
      <w:r w:rsidRPr="00C52123">
        <w:rPr>
          <w:b/>
          <w:bCs/>
          <w:szCs w:val="24"/>
        </w:rPr>
        <w:t>Colosas</w:t>
      </w:r>
      <w:proofErr w:type="spellEnd"/>
      <w:r w:rsidRPr="00C52123">
        <w:rPr>
          <w:b/>
          <w:bCs/>
          <w:szCs w:val="24"/>
        </w:rPr>
        <w:t xml:space="preserve"> 3:15–17</w:t>
      </w:r>
      <w:r w:rsidR="00F87AA2" w:rsidRPr="00ED7FBF">
        <w:rPr>
          <w:b/>
          <w:bCs/>
          <w:szCs w:val="24"/>
        </w:rPr>
        <w:t>)</w:t>
      </w:r>
    </w:p>
    <w:p w14:paraId="5AB7A101" w14:textId="6F38A544" w:rsidR="00353D09" w:rsidRPr="00ED7FBF" w:rsidRDefault="00C52123" w:rsidP="00ED7FBF">
      <w:pPr>
        <w:pStyle w:val="Prrafodelista"/>
        <w:numPr>
          <w:ilvl w:val="2"/>
          <w:numId w:val="1"/>
        </w:numPr>
        <w:rPr>
          <w:szCs w:val="24"/>
        </w:rPr>
      </w:pPr>
      <w:r w:rsidRPr="00C52123">
        <w:rPr>
          <w:szCs w:val="24"/>
        </w:rPr>
        <w:t xml:space="preserve">— Ang </w:t>
      </w:r>
      <w:proofErr w:type="spellStart"/>
      <w:r w:rsidRPr="00C52123">
        <w:rPr>
          <w:szCs w:val="24"/>
        </w:rPr>
        <w:t>Colosas</w:t>
      </w:r>
      <w:proofErr w:type="spellEnd"/>
      <w:r w:rsidRPr="00C52123">
        <w:rPr>
          <w:szCs w:val="24"/>
        </w:rPr>
        <w:t xml:space="preserve"> 3:15–17 </w:t>
      </w:r>
      <w:proofErr w:type="spellStart"/>
      <w:r w:rsidRPr="00C52123">
        <w:rPr>
          <w:szCs w:val="24"/>
        </w:rPr>
        <w:t>nagpakita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kanato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unsaon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pagpalig</w:t>
      </w:r>
      <w:proofErr w:type="spellEnd"/>
      <w:r w:rsidRPr="00C52123">
        <w:rPr>
          <w:szCs w:val="24"/>
        </w:rPr>
        <w:t xml:space="preserve">-on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atong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langitnong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kinaiya</w:t>
      </w:r>
      <w:proofErr w:type="spellEnd"/>
      <w:r w:rsidRPr="00C52123">
        <w:rPr>
          <w:szCs w:val="24"/>
        </w:rPr>
        <w:t xml:space="preserve"> (ug </w:t>
      </w:r>
      <w:proofErr w:type="spellStart"/>
      <w:r w:rsidRPr="00C52123">
        <w:rPr>
          <w:szCs w:val="24"/>
        </w:rPr>
        <w:t>makita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nato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nga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dili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nato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kini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mapalig</w:t>
      </w:r>
      <w:proofErr w:type="spellEnd"/>
      <w:r w:rsidRPr="00C52123">
        <w:rPr>
          <w:szCs w:val="24"/>
        </w:rPr>
        <w:t xml:space="preserve">-on kung </w:t>
      </w:r>
      <w:proofErr w:type="spellStart"/>
      <w:r w:rsidRPr="00C52123">
        <w:rPr>
          <w:szCs w:val="24"/>
        </w:rPr>
        <w:t>kita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ra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</w:t>
      </w:r>
      <w:proofErr w:type="spellEnd"/>
      <w:r w:rsidRPr="00C52123">
        <w:rPr>
          <w:szCs w:val="24"/>
        </w:rPr>
        <w:t xml:space="preserve">, </w:t>
      </w:r>
      <w:proofErr w:type="spellStart"/>
      <w:r w:rsidRPr="00C52123">
        <w:rPr>
          <w:szCs w:val="24"/>
        </w:rPr>
        <w:t>kondili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kinahanglan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nato</w:t>
      </w:r>
      <w:proofErr w:type="spellEnd"/>
      <w:r w:rsidRPr="00C52123">
        <w:rPr>
          <w:szCs w:val="24"/>
        </w:rPr>
        <w:t xml:space="preserve"> ang </w:t>
      </w:r>
      <w:proofErr w:type="spellStart"/>
      <w:r w:rsidRPr="00C52123">
        <w:rPr>
          <w:szCs w:val="24"/>
        </w:rPr>
        <w:t>panaghiusa</w:t>
      </w:r>
      <w:proofErr w:type="spellEnd"/>
      <w:r w:rsidRPr="00C52123">
        <w:rPr>
          <w:szCs w:val="24"/>
        </w:rPr>
        <w:t xml:space="preserve"> ug </w:t>
      </w:r>
      <w:proofErr w:type="spellStart"/>
      <w:r w:rsidRPr="00C52123">
        <w:rPr>
          <w:szCs w:val="24"/>
        </w:rPr>
        <w:t>pakig-uban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iglesia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alang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niini</w:t>
      </w:r>
      <w:proofErr w:type="spellEnd"/>
      <w:proofErr w:type="gramStart"/>
      <w:r w:rsidRPr="00C52123">
        <w:rPr>
          <w:szCs w:val="24"/>
        </w:rPr>
        <w:t>):</w:t>
      </w:r>
      <w:r w:rsidR="00ED7FBF" w:rsidRPr="00ED7FBF">
        <w:rPr>
          <w:szCs w:val="24"/>
        </w:rPr>
        <w:t>:</w:t>
      </w:r>
      <w:proofErr w:type="gramEnd"/>
    </w:p>
    <w:p w14:paraId="3A0CCE21" w14:textId="3589D7D5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ugotan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nga</w:t>
      </w:r>
      <w:proofErr w:type="spellEnd"/>
      <w:r w:rsidRPr="00C52123">
        <w:rPr>
          <w:szCs w:val="24"/>
        </w:rPr>
        <w:t xml:space="preserve"> ang </w:t>
      </w:r>
      <w:proofErr w:type="spellStart"/>
      <w:r w:rsidRPr="00C52123">
        <w:rPr>
          <w:szCs w:val="24"/>
        </w:rPr>
        <w:t>kalinaw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Dios </w:t>
      </w:r>
      <w:proofErr w:type="spellStart"/>
      <w:r w:rsidRPr="00C52123">
        <w:rPr>
          <w:szCs w:val="24"/>
        </w:rPr>
        <w:t>maghari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atong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kasingkasing</w:t>
      </w:r>
      <w:proofErr w:type="spellEnd"/>
    </w:p>
    <w:p w14:paraId="184C8907" w14:textId="43F11BF2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Magpabiling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nagkahiusa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ingon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</w:t>
      </w:r>
      <w:proofErr w:type="spellEnd"/>
      <w:r w:rsidRPr="00C52123">
        <w:rPr>
          <w:szCs w:val="24"/>
        </w:rPr>
        <w:t xml:space="preserve"> ka </w:t>
      </w:r>
      <w:proofErr w:type="spellStart"/>
      <w:r w:rsidRPr="00C52123">
        <w:rPr>
          <w:szCs w:val="24"/>
        </w:rPr>
        <w:t>lawas</w:t>
      </w:r>
      <w:proofErr w:type="spellEnd"/>
    </w:p>
    <w:p w14:paraId="4B319E7E" w14:textId="01C137E9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Magmapasalamaton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kanunay</w:t>
      </w:r>
      <w:proofErr w:type="spellEnd"/>
    </w:p>
    <w:p w14:paraId="499A3684" w14:textId="3EFEDFAA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Magtuon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pag-ayo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Pulong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Dios</w:t>
      </w:r>
    </w:p>
    <w:p w14:paraId="3C2A51A0" w14:textId="3F928376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Magtinudloanay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atong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nakat-onan</w:t>
      </w:r>
      <w:proofErr w:type="spellEnd"/>
    </w:p>
    <w:p w14:paraId="3E8A41A4" w14:textId="046E3F36" w:rsidR="00C52123" w:rsidRPr="00C52123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r w:rsidRPr="00C52123">
        <w:rPr>
          <w:szCs w:val="24"/>
        </w:rPr>
        <w:t>Mag-</w:t>
      </w:r>
      <w:proofErr w:type="spellStart"/>
      <w:r w:rsidRPr="00C52123">
        <w:rPr>
          <w:szCs w:val="24"/>
        </w:rPr>
        <w:t>awit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mga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salmo</w:t>
      </w:r>
      <w:proofErr w:type="spellEnd"/>
      <w:r w:rsidRPr="00C52123">
        <w:rPr>
          <w:szCs w:val="24"/>
        </w:rPr>
        <w:t xml:space="preserve">, </w:t>
      </w:r>
      <w:proofErr w:type="spellStart"/>
      <w:r w:rsidRPr="00C52123">
        <w:rPr>
          <w:szCs w:val="24"/>
        </w:rPr>
        <w:t>mga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himno</w:t>
      </w:r>
      <w:proofErr w:type="spellEnd"/>
      <w:r w:rsidRPr="00C52123">
        <w:rPr>
          <w:szCs w:val="24"/>
        </w:rPr>
        <w:t xml:space="preserve">, ug </w:t>
      </w:r>
      <w:proofErr w:type="spellStart"/>
      <w:r w:rsidRPr="00C52123">
        <w:rPr>
          <w:szCs w:val="24"/>
        </w:rPr>
        <w:t>espirituhanong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mga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awit</w:t>
      </w:r>
      <w:proofErr w:type="spellEnd"/>
    </w:p>
    <w:p w14:paraId="422E0D04" w14:textId="02FDB5C3" w:rsidR="00ED7FBF" w:rsidRPr="00ED7FBF" w:rsidRDefault="00C52123" w:rsidP="00C52123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C52123">
        <w:rPr>
          <w:szCs w:val="24"/>
        </w:rPr>
        <w:t>Magbuhat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tanang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butang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ngalan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ni</w:t>
      </w:r>
      <w:proofErr w:type="spellEnd"/>
      <w:r w:rsidRPr="00C52123">
        <w:rPr>
          <w:szCs w:val="24"/>
        </w:rPr>
        <w:t xml:space="preserve"> Jesus</w:t>
      </w:r>
    </w:p>
    <w:p w14:paraId="07B3EF12" w14:textId="6CD4A6EA" w:rsidR="00ED7FBF" w:rsidRPr="00C52123" w:rsidRDefault="00C52123" w:rsidP="00C52123">
      <w:pPr>
        <w:pStyle w:val="Prrafodelista"/>
        <w:numPr>
          <w:ilvl w:val="2"/>
          <w:numId w:val="1"/>
        </w:numPr>
        <w:rPr>
          <w:szCs w:val="24"/>
        </w:rPr>
      </w:pPr>
      <w:r w:rsidRPr="00C52123">
        <w:rPr>
          <w:szCs w:val="24"/>
        </w:rPr>
        <w:t xml:space="preserve">“Ang </w:t>
      </w:r>
      <w:proofErr w:type="spellStart"/>
      <w:r w:rsidRPr="00C52123">
        <w:rPr>
          <w:szCs w:val="24"/>
        </w:rPr>
        <w:t>pag-awit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usa</w:t>
      </w:r>
      <w:proofErr w:type="spellEnd"/>
      <w:r w:rsidRPr="00C52123">
        <w:rPr>
          <w:szCs w:val="24"/>
        </w:rPr>
        <w:t xml:space="preserve"> ka </w:t>
      </w:r>
      <w:proofErr w:type="spellStart"/>
      <w:r w:rsidRPr="00C52123">
        <w:rPr>
          <w:szCs w:val="24"/>
        </w:rPr>
        <w:t>hinagiban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nga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kanunay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nato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magamit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batok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pagkadiscourage</w:t>
      </w:r>
      <w:proofErr w:type="spellEnd"/>
      <w:r w:rsidRPr="00C52123">
        <w:rPr>
          <w:szCs w:val="24"/>
        </w:rPr>
        <w:t xml:space="preserve">. </w:t>
      </w:r>
      <w:proofErr w:type="spellStart"/>
      <w:r w:rsidRPr="00C52123">
        <w:rPr>
          <w:szCs w:val="24"/>
        </w:rPr>
        <w:t>Samtang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ginabuksan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nato</w:t>
      </w:r>
      <w:proofErr w:type="spellEnd"/>
      <w:r w:rsidRPr="00C52123">
        <w:rPr>
          <w:szCs w:val="24"/>
        </w:rPr>
        <w:t xml:space="preserve"> ang </w:t>
      </w:r>
      <w:proofErr w:type="spellStart"/>
      <w:r w:rsidRPr="00C52123">
        <w:rPr>
          <w:szCs w:val="24"/>
        </w:rPr>
        <w:t>atong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mga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kasingkasing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ngadto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kahayag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presensya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Manluluwas</w:t>
      </w:r>
      <w:proofErr w:type="spellEnd"/>
      <w:r w:rsidRPr="00C52123">
        <w:rPr>
          <w:szCs w:val="24"/>
        </w:rPr>
        <w:t xml:space="preserve">, </w:t>
      </w:r>
      <w:proofErr w:type="spellStart"/>
      <w:r w:rsidRPr="00C52123">
        <w:rPr>
          <w:szCs w:val="24"/>
        </w:rPr>
        <w:t>makakaplag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kita</w:t>
      </w:r>
      <w:proofErr w:type="spellEnd"/>
      <w:r w:rsidRPr="00C52123">
        <w:rPr>
          <w:szCs w:val="24"/>
        </w:rPr>
        <w:t xml:space="preserve"> ug </w:t>
      </w:r>
      <w:proofErr w:type="spellStart"/>
      <w:r w:rsidRPr="00C52123">
        <w:rPr>
          <w:szCs w:val="24"/>
        </w:rPr>
        <w:t>kahimsog</w:t>
      </w:r>
      <w:proofErr w:type="spellEnd"/>
      <w:r w:rsidRPr="00C52123">
        <w:rPr>
          <w:szCs w:val="24"/>
        </w:rPr>
        <w:t xml:space="preserve"> ug </w:t>
      </w:r>
      <w:proofErr w:type="spellStart"/>
      <w:r w:rsidRPr="00C52123">
        <w:rPr>
          <w:szCs w:val="24"/>
        </w:rPr>
        <w:t>makadawat</w:t>
      </w:r>
      <w:proofErr w:type="spellEnd"/>
      <w:r w:rsidRPr="00C52123">
        <w:rPr>
          <w:szCs w:val="24"/>
        </w:rPr>
        <w:t xml:space="preserve"> </w:t>
      </w:r>
      <w:proofErr w:type="spellStart"/>
      <w:r w:rsidRPr="00C52123">
        <w:rPr>
          <w:szCs w:val="24"/>
        </w:rPr>
        <w:t>sa</w:t>
      </w:r>
      <w:proofErr w:type="spellEnd"/>
      <w:r w:rsidRPr="00C52123">
        <w:rPr>
          <w:szCs w:val="24"/>
        </w:rPr>
        <w:t xml:space="preserve"> Iyang </w:t>
      </w:r>
      <w:proofErr w:type="spellStart"/>
      <w:r w:rsidRPr="00C52123">
        <w:rPr>
          <w:szCs w:val="24"/>
        </w:rPr>
        <w:t>panalangin</w:t>
      </w:r>
      <w:proofErr w:type="spellEnd"/>
      <w:r w:rsidRPr="00C52123">
        <w:rPr>
          <w:szCs w:val="24"/>
        </w:rPr>
        <w:t>.”</w:t>
      </w:r>
      <w:r>
        <w:rPr>
          <w:szCs w:val="24"/>
        </w:rPr>
        <w:t xml:space="preserve"> </w:t>
      </w:r>
      <w:r w:rsidRPr="00C52123">
        <w:rPr>
          <w:szCs w:val="24"/>
        </w:rPr>
        <w:t>Ellen G. White, The Ministry of Healing, p. 196</w:t>
      </w:r>
      <w:r w:rsidR="00ED7FBF" w:rsidRPr="00C52123">
        <w:rPr>
          <w:szCs w:val="24"/>
        </w:rPr>
        <w:t>).</w:t>
      </w:r>
    </w:p>
    <w:sectPr w:rsidR="00ED7FBF" w:rsidRPr="00C5212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230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3180B"/>
    <w:rsid w:val="000B2AC6"/>
    <w:rsid w:val="000B440E"/>
    <w:rsid w:val="001E4AA8"/>
    <w:rsid w:val="0020511F"/>
    <w:rsid w:val="00240A06"/>
    <w:rsid w:val="00252E9A"/>
    <w:rsid w:val="003036B8"/>
    <w:rsid w:val="00353D09"/>
    <w:rsid w:val="00395C43"/>
    <w:rsid w:val="003A15B8"/>
    <w:rsid w:val="003D5E96"/>
    <w:rsid w:val="003F1F2B"/>
    <w:rsid w:val="004D5CB2"/>
    <w:rsid w:val="0057686D"/>
    <w:rsid w:val="00590E1D"/>
    <w:rsid w:val="006B286A"/>
    <w:rsid w:val="00711123"/>
    <w:rsid w:val="008E0DE5"/>
    <w:rsid w:val="00956352"/>
    <w:rsid w:val="009B3EDD"/>
    <w:rsid w:val="00A7091F"/>
    <w:rsid w:val="00AB406A"/>
    <w:rsid w:val="00AC19F1"/>
    <w:rsid w:val="00B9022A"/>
    <w:rsid w:val="00BA3EAE"/>
    <w:rsid w:val="00C22FAD"/>
    <w:rsid w:val="00C36D23"/>
    <w:rsid w:val="00C46A68"/>
    <w:rsid w:val="00C52123"/>
    <w:rsid w:val="00CD5E0A"/>
    <w:rsid w:val="00D01B5A"/>
    <w:rsid w:val="00D0232E"/>
    <w:rsid w:val="00E05990"/>
    <w:rsid w:val="00E93DE3"/>
    <w:rsid w:val="00EB2BC7"/>
    <w:rsid w:val="00ED7FBF"/>
    <w:rsid w:val="00F25E04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2026-02-09T18:07:00Z</cp:lastPrinted>
  <dcterms:created xsi:type="dcterms:W3CDTF">2026-03-13T14:41:00Z</dcterms:created>
  <dcterms:modified xsi:type="dcterms:W3CDTF">2026-03-13T14:41:00Z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13f6a9dc-3c98-48a4-ab61-7cad4d1a14f0</vt:lpwstr>
  </property>
</Properties>
</file>